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D5" w:rsidRDefault="005850D5" w:rsidP="005850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MODELO</w:t>
      </w:r>
    </w:p>
    <w:p w:rsidR="005850D5" w:rsidRDefault="005850D5" w:rsidP="005850D5">
      <w:pPr>
        <w:jc w:val="center"/>
        <w:rPr>
          <w:rFonts w:ascii="Arial" w:hAnsi="Arial" w:cs="Arial"/>
        </w:rPr>
      </w:pPr>
    </w:p>
    <w:p w:rsidR="005850D5" w:rsidRDefault="005850D5" w:rsidP="005850D5">
      <w:pPr>
        <w:jc w:val="center"/>
        <w:rPr>
          <w:rFonts w:ascii="Arial" w:hAnsi="Arial" w:cs="Arial"/>
        </w:rPr>
      </w:pPr>
    </w:p>
    <w:p w:rsidR="00973D6C" w:rsidRDefault="00973D6C" w:rsidP="008501A8">
      <w:pPr>
        <w:rPr>
          <w:rFonts w:ascii="Arial" w:hAnsi="Arial" w:cs="Arial"/>
        </w:rPr>
      </w:pPr>
      <w:r w:rsidRPr="008E78C5">
        <w:rPr>
          <w:rFonts w:ascii="Arial" w:hAnsi="Arial" w:cs="Arial"/>
        </w:rPr>
        <w:t>REQUERIMENT</w:t>
      </w:r>
      <w:r w:rsidR="008170ED">
        <w:rPr>
          <w:rFonts w:ascii="Arial" w:hAnsi="Arial" w:cs="Arial"/>
        </w:rPr>
        <w:t xml:space="preserve">O: </w:t>
      </w:r>
      <w:r w:rsidRPr="008E78C5">
        <w:rPr>
          <w:rFonts w:ascii="Arial" w:hAnsi="Arial" w:cs="Arial"/>
        </w:rPr>
        <w:t>PEDIDO DE AJUSTE DE ZONEAMENTO</w:t>
      </w:r>
      <w:r w:rsidR="00973971">
        <w:rPr>
          <w:rFonts w:ascii="Arial" w:hAnsi="Arial" w:cs="Arial"/>
        </w:rPr>
        <w:t xml:space="preserve"> </w:t>
      </w:r>
      <w:r w:rsidR="008170ED" w:rsidRPr="008E78C5">
        <w:rPr>
          <w:rFonts w:ascii="Arial" w:hAnsi="Arial" w:cs="Arial"/>
        </w:rPr>
        <w:t>AO CONCIDADE SJP</w:t>
      </w:r>
    </w:p>
    <w:p w:rsidR="008E78C5" w:rsidRDefault="008E78C5" w:rsidP="008501A8">
      <w:pPr>
        <w:rPr>
          <w:rFonts w:ascii="Arial" w:hAnsi="Arial" w:cs="Arial"/>
        </w:rPr>
      </w:pPr>
    </w:p>
    <w:p w:rsidR="00312A2D" w:rsidRPr="008170ED" w:rsidRDefault="008E78C5" w:rsidP="008501A8">
      <w:pPr>
        <w:rPr>
          <w:rFonts w:ascii="Arial" w:hAnsi="Arial" w:cs="Arial"/>
          <w:sz w:val="18"/>
        </w:rPr>
      </w:pPr>
      <w:r w:rsidRPr="008170ED">
        <w:rPr>
          <w:rFonts w:ascii="Arial" w:hAnsi="Arial" w:cs="Arial"/>
          <w:sz w:val="18"/>
        </w:rPr>
        <w:t>À PREFEITURA MUNICIPAL DE SÃO JOSÉ DOS PINHAIS –</w:t>
      </w:r>
      <w:r w:rsidR="00312A2D" w:rsidRPr="008170ED">
        <w:rPr>
          <w:rFonts w:ascii="Arial" w:hAnsi="Arial" w:cs="Arial"/>
          <w:sz w:val="18"/>
        </w:rPr>
        <w:t xml:space="preserve"> PR</w:t>
      </w:r>
    </w:p>
    <w:p w:rsidR="00312A2D" w:rsidRPr="008170ED" w:rsidRDefault="00312A2D" w:rsidP="008501A8">
      <w:pPr>
        <w:rPr>
          <w:rFonts w:ascii="Arial" w:hAnsi="Arial" w:cs="Arial"/>
          <w:sz w:val="18"/>
        </w:rPr>
      </w:pPr>
      <w:r w:rsidRPr="008170ED">
        <w:rPr>
          <w:rFonts w:ascii="Arial" w:hAnsi="Arial" w:cs="Arial"/>
          <w:sz w:val="18"/>
        </w:rPr>
        <w:t>SECRETARIA MUNICIPAL DE URBANISMO, TRANSPORTES E TRÂNSITO</w:t>
      </w:r>
    </w:p>
    <w:p w:rsidR="008E78C5" w:rsidRPr="008170ED" w:rsidRDefault="00312A2D" w:rsidP="008501A8">
      <w:pPr>
        <w:rPr>
          <w:rFonts w:ascii="Arial" w:hAnsi="Arial" w:cs="Arial"/>
          <w:sz w:val="18"/>
        </w:rPr>
      </w:pPr>
      <w:r w:rsidRPr="008170ED">
        <w:rPr>
          <w:rFonts w:ascii="Arial" w:hAnsi="Arial" w:cs="Arial"/>
          <w:sz w:val="18"/>
        </w:rPr>
        <w:t>DEPARTAMENTO DE PLANEJAMENTO TERRITORIAL E URBANO, e ao</w:t>
      </w:r>
    </w:p>
    <w:p w:rsidR="008E78C5" w:rsidRPr="008170ED" w:rsidRDefault="008E78C5" w:rsidP="008501A8">
      <w:pPr>
        <w:rPr>
          <w:rFonts w:ascii="Arial" w:hAnsi="Arial" w:cs="Arial"/>
          <w:sz w:val="18"/>
        </w:rPr>
      </w:pPr>
      <w:r w:rsidRPr="008170ED">
        <w:rPr>
          <w:rFonts w:ascii="Arial" w:hAnsi="Arial" w:cs="Arial"/>
          <w:sz w:val="18"/>
        </w:rPr>
        <w:t>CONSELHO DA CIDADE DE SÃO JOSÉ DOS PINHAIS – CONCIDADE-SJP.</w:t>
      </w:r>
    </w:p>
    <w:p w:rsidR="00312A2D" w:rsidRPr="008170ED" w:rsidRDefault="00312A2D" w:rsidP="008501A8">
      <w:pPr>
        <w:rPr>
          <w:rFonts w:ascii="Arial" w:hAnsi="Arial" w:cs="Arial"/>
          <w:sz w:val="18"/>
        </w:rPr>
      </w:pPr>
    </w:p>
    <w:p w:rsidR="008170ED" w:rsidRPr="008170ED" w:rsidRDefault="0024778D" w:rsidP="00312A2D">
      <w:pPr>
        <w:rPr>
          <w:rFonts w:ascii="Arial" w:hAnsi="Arial" w:cs="Arial"/>
          <w:sz w:val="18"/>
        </w:rPr>
      </w:pPr>
      <w:r w:rsidRPr="008170ED">
        <w:rPr>
          <w:rFonts w:ascii="Arial" w:hAnsi="Arial" w:cs="Arial"/>
          <w:sz w:val="18"/>
        </w:rPr>
        <w:t xml:space="preserve">Eu, </w:t>
      </w:r>
      <w:r w:rsidR="00312A2D" w:rsidRPr="008170ED">
        <w:rPr>
          <w:rFonts w:ascii="Arial" w:hAnsi="Arial" w:cs="Arial"/>
          <w:b/>
          <w:sz w:val="18"/>
        </w:rPr>
        <w:t>(nome do requerente)</w:t>
      </w:r>
      <w:r w:rsidR="00312A2D" w:rsidRPr="008170ED">
        <w:rPr>
          <w:rFonts w:ascii="Arial" w:hAnsi="Arial" w:cs="Arial"/>
          <w:sz w:val="18"/>
        </w:rPr>
        <w:t xml:space="preserve">, pessoa </w:t>
      </w:r>
      <w:r w:rsidR="00312A2D" w:rsidRPr="008170ED">
        <w:rPr>
          <w:rFonts w:ascii="Arial" w:hAnsi="Arial" w:cs="Arial"/>
          <w:b/>
          <w:sz w:val="18"/>
        </w:rPr>
        <w:t>(física ou jurídica)</w:t>
      </w:r>
      <w:r w:rsidR="00312A2D" w:rsidRPr="008170ED">
        <w:rPr>
          <w:rFonts w:ascii="Arial" w:hAnsi="Arial" w:cs="Arial"/>
          <w:sz w:val="18"/>
        </w:rPr>
        <w:t xml:space="preserve">, inscrita no </w:t>
      </w:r>
      <w:r w:rsidR="00312A2D" w:rsidRPr="008170ED">
        <w:rPr>
          <w:rFonts w:ascii="Arial" w:hAnsi="Arial" w:cs="Arial"/>
          <w:b/>
          <w:sz w:val="18"/>
        </w:rPr>
        <w:t>(CPF ou CNPJ)</w:t>
      </w:r>
      <w:r w:rsidR="00312A2D" w:rsidRPr="008170ED">
        <w:rPr>
          <w:rFonts w:ascii="Arial" w:hAnsi="Arial" w:cs="Arial"/>
          <w:sz w:val="18"/>
        </w:rPr>
        <w:t xml:space="preserve">, com </w:t>
      </w:r>
      <w:r w:rsidR="008170ED" w:rsidRPr="008170ED">
        <w:rPr>
          <w:rFonts w:ascii="Arial" w:hAnsi="Arial" w:cs="Arial"/>
          <w:b/>
          <w:sz w:val="18"/>
        </w:rPr>
        <w:t>(</w:t>
      </w:r>
      <w:r w:rsidR="00312A2D" w:rsidRPr="008170ED">
        <w:rPr>
          <w:rFonts w:ascii="Arial" w:hAnsi="Arial" w:cs="Arial"/>
          <w:b/>
          <w:sz w:val="18"/>
        </w:rPr>
        <w:t xml:space="preserve">sede </w:t>
      </w:r>
      <w:r w:rsidR="008170ED" w:rsidRPr="008170ED">
        <w:rPr>
          <w:rFonts w:ascii="Arial" w:hAnsi="Arial" w:cs="Arial"/>
          <w:b/>
          <w:sz w:val="18"/>
        </w:rPr>
        <w:t xml:space="preserve">ou </w:t>
      </w:r>
      <w:r w:rsidR="00312A2D" w:rsidRPr="008170ED">
        <w:rPr>
          <w:rFonts w:ascii="Arial" w:hAnsi="Arial" w:cs="Arial"/>
          <w:b/>
          <w:sz w:val="18"/>
        </w:rPr>
        <w:t>morador)</w:t>
      </w:r>
      <w:r w:rsidR="00312A2D" w:rsidRPr="008170ED">
        <w:rPr>
          <w:rFonts w:ascii="Arial" w:hAnsi="Arial" w:cs="Arial"/>
          <w:sz w:val="18"/>
        </w:rPr>
        <w:t xml:space="preserve"> na rua </w:t>
      </w:r>
      <w:r w:rsidR="00312A2D" w:rsidRPr="008170ED">
        <w:rPr>
          <w:rFonts w:ascii="Arial" w:hAnsi="Arial" w:cs="Arial"/>
          <w:b/>
          <w:sz w:val="18"/>
        </w:rPr>
        <w:t>(endereço do requerente)</w:t>
      </w:r>
      <w:r w:rsidR="00312A2D" w:rsidRPr="008170ED">
        <w:rPr>
          <w:rFonts w:ascii="Arial" w:hAnsi="Arial" w:cs="Arial"/>
          <w:sz w:val="18"/>
        </w:rPr>
        <w:t xml:space="preserve">, neste ato representado por </w:t>
      </w:r>
      <w:r w:rsidR="00312A2D" w:rsidRPr="008170ED">
        <w:rPr>
          <w:rFonts w:ascii="Arial" w:hAnsi="Arial" w:cs="Arial"/>
          <w:b/>
          <w:sz w:val="18"/>
        </w:rPr>
        <w:t>(colocar aquinome do procurador e suas identificações – RG, CPF, endereço)</w:t>
      </w:r>
      <w:r w:rsidR="00312A2D" w:rsidRPr="008170ED">
        <w:rPr>
          <w:rFonts w:ascii="Arial" w:hAnsi="Arial" w:cs="Arial"/>
          <w:sz w:val="18"/>
        </w:rPr>
        <w:t xml:space="preserve">, na qualidade de proprietário do imóvel objeto da matrícula </w:t>
      </w:r>
      <w:r w:rsidR="00312A2D" w:rsidRPr="008170ED">
        <w:rPr>
          <w:rFonts w:ascii="Arial" w:hAnsi="Arial" w:cs="Arial"/>
          <w:b/>
          <w:sz w:val="18"/>
        </w:rPr>
        <w:t>(nº da matrícula do imóvel)</w:t>
      </w:r>
      <w:r w:rsidR="00312A2D" w:rsidRPr="008170ED">
        <w:rPr>
          <w:rFonts w:ascii="Arial" w:hAnsi="Arial" w:cs="Arial"/>
          <w:sz w:val="18"/>
        </w:rPr>
        <w:t xml:space="preserve"> e Inscrição Imobiliária </w:t>
      </w:r>
      <w:r w:rsidR="00312A2D" w:rsidRPr="008170ED">
        <w:rPr>
          <w:rFonts w:ascii="Arial" w:hAnsi="Arial" w:cs="Arial"/>
          <w:b/>
          <w:sz w:val="18"/>
        </w:rPr>
        <w:t>(nº da inscrição imobiliária do imóvel)</w:t>
      </w:r>
      <w:r w:rsidR="00312A2D" w:rsidRPr="008170ED">
        <w:rPr>
          <w:rFonts w:ascii="Arial" w:hAnsi="Arial" w:cs="Arial"/>
          <w:sz w:val="18"/>
        </w:rPr>
        <w:t>, vem mui respeitosamente à presença de Vossas Senhorias, nos</w:t>
      </w:r>
      <w:r w:rsidR="00973D6C" w:rsidRPr="008170ED">
        <w:rPr>
          <w:rFonts w:ascii="Arial" w:hAnsi="Arial" w:cs="Arial"/>
          <w:sz w:val="18"/>
        </w:rPr>
        <w:t xml:space="preserve"> termos do artigo 18 da Lei Complementar 107/2016 (Lei de Zoneamento, Uso e Ocupação de Solo) e suas alterações, vem por meio deste solicitar ajuste de zoneamento para corrigir os conflitos constatados entre a delimitação </w:t>
      </w:r>
      <w:r w:rsidR="008E78C5" w:rsidRPr="008170ED">
        <w:rPr>
          <w:rFonts w:ascii="Arial" w:hAnsi="Arial" w:cs="Arial"/>
          <w:sz w:val="18"/>
        </w:rPr>
        <w:t xml:space="preserve">da Zona </w:t>
      </w:r>
      <w:r w:rsidR="008E78C5" w:rsidRPr="008170ED">
        <w:rPr>
          <w:rFonts w:ascii="Arial" w:hAnsi="Arial" w:cs="Arial"/>
          <w:b/>
          <w:sz w:val="18"/>
        </w:rPr>
        <w:t>(colocar a designação do zoneamento que se pretende ajustar)</w:t>
      </w:r>
      <w:r w:rsidR="00973D6C" w:rsidRPr="008170ED">
        <w:rPr>
          <w:rFonts w:ascii="Arial" w:hAnsi="Arial" w:cs="Arial"/>
          <w:sz w:val="18"/>
        </w:rPr>
        <w:t xml:space="preserve"> e as condições físicas existentes no local, de forma que seja aplicada sobre a área ajustada os parâmetros urbanísticos da zona limítrofe</w:t>
      </w:r>
      <w:r w:rsidR="008E78C5" w:rsidRPr="008170ED">
        <w:rPr>
          <w:rFonts w:ascii="Arial" w:hAnsi="Arial" w:cs="Arial"/>
          <w:b/>
          <w:sz w:val="18"/>
        </w:rPr>
        <w:t>(colocar o zoneamento pretendido)</w:t>
      </w:r>
      <w:r w:rsidR="008E78C5" w:rsidRPr="008170ED">
        <w:rPr>
          <w:rFonts w:ascii="Arial" w:hAnsi="Arial" w:cs="Arial"/>
          <w:sz w:val="18"/>
        </w:rPr>
        <w:t>.</w:t>
      </w:r>
    </w:p>
    <w:p w:rsidR="00973D6C" w:rsidRPr="008170ED" w:rsidRDefault="008170ED" w:rsidP="00312A2D">
      <w:pPr>
        <w:rPr>
          <w:rFonts w:ascii="Arial" w:hAnsi="Arial" w:cs="Arial"/>
          <w:sz w:val="18"/>
        </w:rPr>
      </w:pPr>
      <w:r w:rsidRPr="008170ED">
        <w:rPr>
          <w:rFonts w:ascii="Arial" w:hAnsi="Arial" w:cs="Arial"/>
          <w:sz w:val="18"/>
        </w:rPr>
        <w:t xml:space="preserve">Tal solicitação se faz necessária visto que </w:t>
      </w:r>
      <w:r w:rsidRPr="008170ED">
        <w:rPr>
          <w:rFonts w:ascii="Arial" w:hAnsi="Arial" w:cs="Arial"/>
          <w:b/>
          <w:sz w:val="18"/>
        </w:rPr>
        <w:t xml:space="preserve">(aqui </w:t>
      </w:r>
      <w:r w:rsidR="008D5768">
        <w:rPr>
          <w:rFonts w:ascii="Arial" w:hAnsi="Arial" w:cs="Arial"/>
          <w:b/>
          <w:sz w:val="18"/>
        </w:rPr>
        <w:t xml:space="preserve">inserir </w:t>
      </w:r>
      <w:r w:rsidR="008D5768" w:rsidRPr="008D5768">
        <w:rPr>
          <w:rFonts w:ascii="Arial" w:hAnsi="Arial" w:cs="Arial"/>
          <w:b/>
          <w:sz w:val="18"/>
        </w:rPr>
        <w:t>breve histórico de ocupação do imóvel, histórico de zoneamentos anteriores e intervenções, quando houver, a justificativa do ajuste e intenção de ocupação</w:t>
      </w:r>
      <w:r w:rsidRPr="008170ED">
        <w:rPr>
          <w:rFonts w:ascii="Arial" w:hAnsi="Arial" w:cs="Arial"/>
          <w:b/>
          <w:sz w:val="18"/>
        </w:rPr>
        <w:t xml:space="preserve"> qual a ocupação pretendida)</w:t>
      </w:r>
      <w:r w:rsidRPr="008170ED">
        <w:rPr>
          <w:rFonts w:ascii="Arial" w:hAnsi="Arial" w:cs="Arial"/>
          <w:sz w:val="18"/>
        </w:rPr>
        <w:t>.</w:t>
      </w:r>
    </w:p>
    <w:p w:rsidR="008E78C5" w:rsidRDefault="008E78C5" w:rsidP="008E78C5">
      <w:pPr>
        <w:ind w:firstLine="708"/>
        <w:rPr>
          <w:rFonts w:ascii="Arial" w:hAnsi="Arial" w:cs="Arial"/>
          <w:sz w:val="18"/>
        </w:rPr>
      </w:pPr>
      <w:r w:rsidRPr="008170ED">
        <w:rPr>
          <w:rFonts w:ascii="Arial" w:hAnsi="Arial" w:cs="Arial"/>
          <w:sz w:val="18"/>
        </w:rPr>
        <w:t xml:space="preserve">Para tanto, </w:t>
      </w:r>
      <w:r w:rsidR="008170ED" w:rsidRPr="008170ED">
        <w:rPr>
          <w:rFonts w:ascii="Arial" w:hAnsi="Arial" w:cs="Arial"/>
          <w:sz w:val="18"/>
        </w:rPr>
        <w:t>anexa-se a este</w:t>
      </w:r>
      <w:r w:rsidRPr="008170ED">
        <w:rPr>
          <w:rFonts w:ascii="Arial" w:hAnsi="Arial" w:cs="Arial"/>
          <w:sz w:val="18"/>
        </w:rPr>
        <w:t xml:space="preserve"> os seguintes documentos:</w:t>
      </w:r>
    </w:p>
    <w:tbl>
      <w:tblPr>
        <w:tblStyle w:val="Tabelacomgrade"/>
        <w:tblW w:w="0" w:type="auto"/>
        <w:tblLook w:val="04A0"/>
      </w:tblPr>
      <w:tblGrid>
        <w:gridCol w:w="392"/>
        <w:gridCol w:w="4000"/>
        <w:gridCol w:w="394"/>
        <w:gridCol w:w="4000"/>
      </w:tblGrid>
      <w:tr w:rsidR="002C1255" w:rsidTr="002C1255">
        <w:tc>
          <w:tcPr>
            <w:tcW w:w="392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Mapa de localização do imóvel com a situação de </w:t>
            </w:r>
            <w:r w:rsidRPr="008D5768">
              <w:rPr>
                <w:rFonts w:ascii="Arial" w:eastAsia="Times New Roman" w:hAnsi="Arial" w:cs="Arial"/>
                <w:sz w:val="18"/>
                <w:lang w:eastAsia="pt-BR"/>
              </w:rPr>
              <w:t>zoneamento atual e a situação de zoneamento pretendida;</w:t>
            </w:r>
          </w:p>
        </w:tc>
        <w:tc>
          <w:tcPr>
            <w:tcW w:w="394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C1255" w:rsidRDefault="002E60E7" w:rsidP="008E78C5">
            <w:pPr>
              <w:rPr>
                <w:rFonts w:ascii="Arial" w:hAnsi="Arial" w:cs="Arial"/>
                <w:sz w:val="18"/>
              </w:rPr>
            </w:pPr>
            <w:r w:rsidRPr="008D5768">
              <w:rPr>
                <w:rFonts w:ascii="Arial" w:eastAsia="Times New Roman" w:hAnsi="Arial" w:cs="Arial"/>
                <w:sz w:val="18"/>
                <w:lang w:eastAsia="pt-BR"/>
              </w:rPr>
              <w:t>Guia amarela</w:t>
            </w:r>
          </w:p>
        </w:tc>
      </w:tr>
      <w:tr w:rsidR="002C1255" w:rsidTr="002C1255">
        <w:tc>
          <w:tcPr>
            <w:tcW w:w="392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C1255" w:rsidRPr="002C1255" w:rsidRDefault="002C1255" w:rsidP="002C1255">
            <w:pPr>
              <w:rPr>
                <w:rFonts w:ascii="Arial" w:hAnsi="Arial" w:cs="Arial"/>
                <w:sz w:val="18"/>
              </w:rPr>
            </w:pPr>
            <w:r w:rsidRPr="002C1255">
              <w:rPr>
                <w:rFonts w:ascii="Arial" w:hAnsi="Arial" w:cs="Arial"/>
                <w:sz w:val="18"/>
              </w:rPr>
              <w:t xml:space="preserve">Mapa de Uso e Ocupação do Solo </w:t>
            </w:r>
          </w:p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4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C1255" w:rsidRDefault="002E60E7" w:rsidP="008E78C5">
            <w:pPr>
              <w:rPr>
                <w:rFonts w:ascii="Arial" w:hAnsi="Arial" w:cs="Arial"/>
                <w:sz w:val="18"/>
              </w:rPr>
            </w:pPr>
            <w:r w:rsidRPr="008D5768">
              <w:rPr>
                <w:rFonts w:ascii="Arial" w:eastAsia="Times New Roman" w:hAnsi="Arial" w:cs="Arial"/>
                <w:sz w:val="18"/>
                <w:lang w:eastAsia="pt-BR"/>
              </w:rPr>
              <w:t>Matrícula do imóvel</w:t>
            </w:r>
          </w:p>
        </w:tc>
      </w:tr>
      <w:tr w:rsidR="002C1255" w:rsidTr="002C1255">
        <w:tc>
          <w:tcPr>
            <w:tcW w:w="392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C1255" w:rsidRPr="002C1255" w:rsidRDefault="002C1255" w:rsidP="002C1255">
            <w:pPr>
              <w:rPr>
                <w:rFonts w:ascii="Arial" w:hAnsi="Arial" w:cs="Arial"/>
                <w:sz w:val="18"/>
              </w:rPr>
            </w:pPr>
            <w:r w:rsidRPr="002C1255">
              <w:rPr>
                <w:rFonts w:ascii="Arial" w:hAnsi="Arial" w:cs="Arial"/>
                <w:sz w:val="18"/>
              </w:rPr>
              <w:t>Inventário Florestal</w:t>
            </w:r>
          </w:p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4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C1255" w:rsidRDefault="002E60E7" w:rsidP="008E78C5">
            <w:pPr>
              <w:rPr>
                <w:rFonts w:ascii="Arial" w:hAnsi="Arial" w:cs="Arial"/>
                <w:sz w:val="18"/>
              </w:rPr>
            </w:pPr>
            <w:r w:rsidRPr="008D5768">
              <w:rPr>
                <w:rFonts w:ascii="Arial" w:eastAsia="Times New Roman" w:hAnsi="Arial" w:cs="Arial"/>
                <w:sz w:val="18"/>
                <w:lang w:eastAsia="pt-BR"/>
              </w:rPr>
              <w:t>Documentação do requerente; ou procuração assinada pelo proprietário (em caso de representação) com cópia de documentos do procurador e proprietário</w:t>
            </w:r>
          </w:p>
        </w:tc>
      </w:tr>
      <w:tr w:rsidR="002C1255" w:rsidTr="002C1255">
        <w:tc>
          <w:tcPr>
            <w:tcW w:w="392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  <w:r w:rsidRPr="008D5768">
              <w:rPr>
                <w:rFonts w:ascii="Arial" w:eastAsia="Times New Roman" w:hAnsi="Arial" w:cs="Arial"/>
                <w:sz w:val="18"/>
                <w:lang w:eastAsia="pt-BR"/>
              </w:rPr>
              <w:t>Laudo Hidrogeológico</w:t>
            </w:r>
          </w:p>
        </w:tc>
        <w:tc>
          <w:tcPr>
            <w:tcW w:w="394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  <w:p w:rsidR="002E60E7" w:rsidRDefault="002E60E7" w:rsidP="008E78C5">
            <w:pPr>
              <w:rPr>
                <w:rFonts w:ascii="Arial" w:hAnsi="Arial" w:cs="Arial"/>
                <w:sz w:val="18"/>
              </w:rPr>
            </w:pPr>
          </w:p>
        </w:tc>
      </w:tr>
      <w:tr w:rsidR="002C1255" w:rsidTr="002C1255">
        <w:tc>
          <w:tcPr>
            <w:tcW w:w="392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  <w:r w:rsidRPr="008D5768">
              <w:rPr>
                <w:rFonts w:ascii="Arial" w:eastAsia="Times New Roman" w:hAnsi="Arial" w:cs="Arial"/>
                <w:sz w:val="18"/>
                <w:lang w:eastAsia="pt-BR"/>
              </w:rPr>
              <w:t xml:space="preserve">Cópia digital em formato </w:t>
            </w:r>
            <w:r w:rsidRPr="008D5768">
              <w:rPr>
                <w:rFonts w:ascii="Arial" w:eastAsia="Times New Roman" w:hAnsi="Arial" w:cs="Arial"/>
                <w:i/>
                <w:sz w:val="18"/>
                <w:lang w:eastAsia="pt-BR"/>
              </w:rPr>
              <w:t>shapefile</w:t>
            </w:r>
            <w:r w:rsidRPr="008D5768">
              <w:rPr>
                <w:rFonts w:ascii="Arial" w:eastAsia="Times New Roman" w:hAnsi="Arial" w:cs="Arial"/>
                <w:sz w:val="18"/>
                <w:lang w:eastAsia="pt-BR"/>
              </w:rPr>
              <w:t xml:space="preserve"> ou CAD dos arquivos utilizados como referência para a produção do mapa de localização do imóvel e Mapa de Uso e Ocupação do Solo.</w:t>
            </w:r>
          </w:p>
        </w:tc>
        <w:tc>
          <w:tcPr>
            <w:tcW w:w="394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</w:tr>
      <w:tr w:rsidR="002C1255" w:rsidTr="002C1255">
        <w:tc>
          <w:tcPr>
            <w:tcW w:w="392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  <w:r w:rsidRPr="008D5768">
              <w:rPr>
                <w:rFonts w:ascii="Arial" w:eastAsia="Times New Roman" w:hAnsi="Arial" w:cs="Arial"/>
                <w:sz w:val="18"/>
                <w:lang w:eastAsia="pt-BR"/>
              </w:rPr>
              <w:t>ART dos mapas</w:t>
            </w:r>
          </w:p>
        </w:tc>
        <w:tc>
          <w:tcPr>
            <w:tcW w:w="394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  <w:p w:rsidR="002E60E7" w:rsidRDefault="002E60E7" w:rsidP="008E78C5">
            <w:pPr>
              <w:rPr>
                <w:rFonts w:ascii="Arial" w:hAnsi="Arial" w:cs="Arial"/>
                <w:sz w:val="18"/>
              </w:rPr>
            </w:pPr>
          </w:p>
        </w:tc>
      </w:tr>
      <w:tr w:rsidR="002C1255" w:rsidTr="002C1255">
        <w:tc>
          <w:tcPr>
            <w:tcW w:w="392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E60E7" w:rsidRDefault="002E60E7" w:rsidP="008E78C5">
            <w:pPr>
              <w:rPr>
                <w:rFonts w:ascii="Arial" w:hAnsi="Arial" w:cs="Arial"/>
                <w:sz w:val="18"/>
              </w:rPr>
            </w:pPr>
            <w:r w:rsidRPr="008D5768">
              <w:rPr>
                <w:rFonts w:ascii="Arial" w:eastAsia="Times New Roman" w:hAnsi="Arial" w:cs="Arial"/>
                <w:sz w:val="18"/>
                <w:lang w:eastAsia="pt-BR"/>
              </w:rPr>
              <w:t>ART do laudo hidrogeológico</w:t>
            </w:r>
          </w:p>
        </w:tc>
        <w:tc>
          <w:tcPr>
            <w:tcW w:w="394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  <w:p w:rsidR="002E60E7" w:rsidRDefault="002E60E7" w:rsidP="008E78C5">
            <w:pPr>
              <w:rPr>
                <w:rFonts w:ascii="Arial" w:hAnsi="Arial" w:cs="Arial"/>
                <w:sz w:val="18"/>
              </w:rPr>
            </w:pPr>
          </w:p>
        </w:tc>
      </w:tr>
      <w:tr w:rsidR="002C1255" w:rsidTr="002C1255">
        <w:tc>
          <w:tcPr>
            <w:tcW w:w="392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E60E7" w:rsidRDefault="002E60E7" w:rsidP="008E78C5">
            <w:pPr>
              <w:rPr>
                <w:rFonts w:ascii="Arial" w:hAnsi="Arial" w:cs="Arial"/>
                <w:sz w:val="18"/>
              </w:rPr>
            </w:pPr>
            <w:r w:rsidRPr="008D5768">
              <w:rPr>
                <w:rFonts w:ascii="Arial" w:eastAsia="Times New Roman" w:hAnsi="Arial" w:cs="Arial"/>
                <w:sz w:val="18"/>
                <w:lang w:eastAsia="pt-BR"/>
              </w:rPr>
              <w:t>Memorial descritivo</w:t>
            </w:r>
          </w:p>
        </w:tc>
        <w:tc>
          <w:tcPr>
            <w:tcW w:w="394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00" w:type="dxa"/>
          </w:tcPr>
          <w:p w:rsidR="002C1255" w:rsidRDefault="002C1255" w:rsidP="008E78C5">
            <w:pPr>
              <w:rPr>
                <w:rFonts w:ascii="Arial" w:hAnsi="Arial" w:cs="Arial"/>
                <w:sz w:val="18"/>
              </w:rPr>
            </w:pPr>
          </w:p>
          <w:p w:rsidR="002E60E7" w:rsidRDefault="002E60E7" w:rsidP="008E78C5">
            <w:pPr>
              <w:rPr>
                <w:rFonts w:ascii="Arial" w:hAnsi="Arial" w:cs="Arial"/>
                <w:sz w:val="18"/>
              </w:rPr>
            </w:pPr>
          </w:p>
        </w:tc>
      </w:tr>
    </w:tbl>
    <w:p w:rsidR="002C1255" w:rsidRPr="008170ED" w:rsidRDefault="002C1255" w:rsidP="008E78C5">
      <w:pPr>
        <w:ind w:firstLine="708"/>
        <w:rPr>
          <w:rFonts w:ascii="Arial" w:hAnsi="Arial" w:cs="Arial"/>
          <w:sz w:val="18"/>
        </w:rPr>
      </w:pPr>
    </w:p>
    <w:p w:rsidR="008170ED" w:rsidRPr="008170ED" w:rsidRDefault="008170ED" w:rsidP="008E78C5">
      <w:pPr>
        <w:rPr>
          <w:rFonts w:ascii="Arial" w:hAnsi="Arial" w:cs="Arial"/>
          <w:sz w:val="18"/>
        </w:rPr>
      </w:pPr>
      <w:r w:rsidRPr="008170ED">
        <w:rPr>
          <w:rFonts w:ascii="Arial" w:hAnsi="Arial" w:cs="Arial"/>
          <w:sz w:val="18"/>
        </w:rPr>
        <w:t>Nestes termos, pede deferimento.</w:t>
      </w:r>
    </w:p>
    <w:p w:rsidR="008170ED" w:rsidRPr="008170ED" w:rsidRDefault="008170ED" w:rsidP="008E78C5">
      <w:pPr>
        <w:rPr>
          <w:rFonts w:ascii="Arial" w:hAnsi="Arial" w:cs="Arial"/>
          <w:sz w:val="18"/>
        </w:rPr>
      </w:pPr>
    </w:p>
    <w:p w:rsidR="008170ED" w:rsidRPr="008170ED" w:rsidRDefault="008170ED" w:rsidP="008E78C5">
      <w:pPr>
        <w:rPr>
          <w:rFonts w:ascii="Arial" w:hAnsi="Arial" w:cs="Arial"/>
          <w:sz w:val="18"/>
        </w:rPr>
      </w:pPr>
      <w:r w:rsidRPr="008170ED">
        <w:rPr>
          <w:rFonts w:ascii="Arial" w:hAnsi="Arial" w:cs="Arial"/>
          <w:sz w:val="18"/>
        </w:rPr>
        <w:t>São José dos Pinhais,</w:t>
      </w:r>
      <w:r w:rsidR="00973971">
        <w:rPr>
          <w:rFonts w:ascii="Arial" w:hAnsi="Arial" w:cs="Arial"/>
          <w:sz w:val="18"/>
        </w:rPr>
        <w:t xml:space="preserve">       </w:t>
      </w:r>
      <w:r w:rsidRPr="008170ED">
        <w:rPr>
          <w:rFonts w:ascii="Arial" w:hAnsi="Arial" w:cs="Arial"/>
          <w:sz w:val="18"/>
        </w:rPr>
        <w:t>de                        de 20    .</w:t>
      </w:r>
    </w:p>
    <w:p w:rsidR="008170ED" w:rsidRPr="008170ED" w:rsidRDefault="008170ED" w:rsidP="008E78C5">
      <w:pPr>
        <w:rPr>
          <w:rFonts w:ascii="Arial" w:hAnsi="Arial" w:cs="Arial"/>
          <w:sz w:val="18"/>
        </w:rPr>
      </w:pPr>
    </w:p>
    <w:p w:rsidR="008170ED" w:rsidRPr="008170ED" w:rsidRDefault="008170ED" w:rsidP="008E78C5">
      <w:pPr>
        <w:rPr>
          <w:rFonts w:ascii="Arial" w:hAnsi="Arial" w:cs="Arial"/>
          <w:sz w:val="18"/>
        </w:rPr>
      </w:pPr>
      <w:r w:rsidRPr="008170ED">
        <w:rPr>
          <w:rFonts w:ascii="Arial" w:hAnsi="Arial" w:cs="Arial"/>
          <w:sz w:val="18"/>
        </w:rPr>
        <w:t>___________________________________</w:t>
      </w:r>
    </w:p>
    <w:p w:rsidR="00F6122F" w:rsidRDefault="008170ED">
      <w:pPr>
        <w:rPr>
          <w:rFonts w:ascii="Arial" w:hAnsi="Arial" w:cs="Arial"/>
        </w:rPr>
      </w:pPr>
      <w:r w:rsidRPr="008170ED">
        <w:rPr>
          <w:rFonts w:ascii="Arial" w:hAnsi="Arial" w:cs="Arial"/>
          <w:sz w:val="18"/>
        </w:rPr>
        <w:t xml:space="preserve">Assinatura </w:t>
      </w:r>
      <w:r w:rsidR="002E60E7">
        <w:rPr>
          <w:rFonts w:ascii="Arial" w:hAnsi="Arial" w:cs="Arial"/>
          <w:sz w:val="18"/>
        </w:rPr>
        <w:t>com</w:t>
      </w:r>
      <w:r w:rsidRPr="008170ED">
        <w:rPr>
          <w:rFonts w:ascii="Arial" w:hAnsi="Arial" w:cs="Arial"/>
          <w:sz w:val="18"/>
        </w:rPr>
        <w:t xml:space="preserve"> identificação do requerente/procurador</w:t>
      </w:r>
    </w:p>
    <w:sectPr w:rsidR="00F6122F" w:rsidSect="005834A5">
      <w:headerReference w:type="even" r:id="rId8"/>
      <w:headerReference w:type="default" r:id="rId9"/>
      <w:headerReference w:type="first" r:id="rId10"/>
      <w:pgSz w:w="11906" w:h="16838"/>
      <w:pgMar w:top="1701" w:right="1701" w:bottom="1559" w:left="155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5E5" w:rsidRDefault="00E535E5" w:rsidP="00973D6C">
      <w:pPr>
        <w:spacing w:line="240" w:lineRule="auto"/>
      </w:pPr>
      <w:r>
        <w:separator/>
      </w:r>
    </w:p>
  </w:endnote>
  <w:endnote w:type="continuationSeparator" w:id="1">
    <w:p w:rsidR="00E535E5" w:rsidRDefault="00E535E5" w:rsidP="00973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5E5" w:rsidRDefault="00E535E5" w:rsidP="00973D6C">
      <w:pPr>
        <w:spacing w:line="240" w:lineRule="auto"/>
      </w:pPr>
      <w:r>
        <w:separator/>
      </w:r>
    </w:p>
  </w:footnote>
  <w:footnote w:type="continuationSeparator" w:id="1">
    <w:p w:rsidR="00E535E5" w:rsidRDefault="00E535E5" w:rsidP="00973D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E4" w:rsidRDefault="00FB1DE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E4" w:rsidRDefault="00FB1DE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E4" w:rsidRDefault="00FB1DE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5F52"/>
    <w:multiLevelType w:val="hybridMultilevel"/>
    <w:tmpl w:val="7F705E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97349"/>
    <w:multiLevelType w:val="hybridMultilevel"/>
    <w:tmpl w:val="F88C9D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E08FC"/>
    <w:multiLevelType w:val="hybridMultilevel"/>
    <w:tmpl w:val="9BC68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0FD6"/>
    <w:rsid w:val="0000667E"/>
    <w:rsid w:val="00053AE8"/>
    <w:rsid w:val="000676F4"/>
    <w:rsid w:val="000A0C59"/>
    <w:rsid w:val="000A2DE2"/>
    <w:rsid w:val="000B1C18"/>
    <w:rsid w:val="000C0532"/>
    <w:rsid w:val="000E220B"/>
    <w:rsid w:val="000F3589"/>
    <w:rsid w:val="001314BF"/>
    <w:rsid w:val="0013700C"/>
    <w:rsid w:val="001B7253"/>
    <w:rsid w:val="001D7E53"/>
    <w:rsid w:val="001E0844"/>
    <w:rsid w:val="00232541"/>
    <w:rsid w:val="0024778D"/>
    <w:rsid w:val="00256DF5"/>
    <w:rsid w:val="00273BEC"/>
    <w:rsid w:val="002C1255"/>
    <w:rsid w:val="002E60E7"/>
    <w:rsid w:val="003068E2"/>
    <w:rsid w:val="00312A2D"/>
    <w:rsid w:val="003356BB"/>
    <w:rsid w:val="003A2755"/>
    <w:rsid w:val="00455727"/>
    <w:rsid w:val="00472995"/>
    <w:rsid w:val="004B4174"/>
    <w:rsid w:val="004C77A4"/>
    <w:rsid w:val="004D5D27"/>
    <w:rsid w:val="004D7C19"/>
    <w:rsid w:val="00512B39"/>
    <w:rsid w:val="005834A5"/>
    <w:rsid w:val="005850D5"/>
    <w:rsid w:val="00610E3D"/>
    <w:rsid w:val="0061281A"/>
    <w:rsid w:val="00673149"/>
    <w:rsid w:val="006E708E"/>
    <w:rsid w:val="006F0EFF"/>
    <w:rsid w:val="00705672"/>
    <w:rsid w:val="00710D06"/>
    <w:rsid w:val="007418D7"/>
    <w:rsid w:val="007A029B"/>
    <w:rsid w:val="007A0634"/>
    <w:rsid w:val="007C0F1F"/>
    <w:rsid w:val="0080439A"/>
    <w:rsid w:val="008170ED"/>
    <w:rsid w:val="008501A8"/>
    <w:rsid w:val="00851B79"/>
    <w:rsid w:val="00857464"/>
    <w:rsid w:val="008A5F10"/>
    <w:rsid w:val="008C2D01"/>
    <w:rsid w:val="008D23CD"/>
    <w:rsid w:val="008D3160"/>
    <w:rsid w:val="008D5768"/>
    <w:rsid w:val="008E78C5"/>
    <w:rsid w:val="0091015F"/>
    <w:rsid w:val="00973971"/>
    <w:rsid w:val="00973D6C"/>
    <w:rsid w:val="00986E71"/>
    <w:rsid w:val="009A7291"/>
    <w:rsid w:val="00A145B1"/>
    <w:rsid w:val="00A17EDE"/>
    <w:rsid w:val="00A37ACE"/>
    <w:rsid w:val="00A66647"/>
    <w:rsid w:val="00A66ED9"/>
    <w:rsid w:val="00A70DF0"/>
    <w:rsid w:val="00A71804"/>
    <w:rsid w:val="00A859DB"/>
    <w:rsid w:val="00A85CF9"/>
    <w:rsid w:val="00AA0D0F"/>
    <w:rsid w:val="00AA5BA5"/>
    <w:rsid w:val="00AB6AB6"/>
    <w:rsid w:val="00B16208"/>
    <w:rsid w:val="00B24B47"/>
    <w:rsid w:val="00B4049E"/>
    <w:rsid w:val="00B71F1C"/>
    <w:rsid w:val="00B929D2"/>
    <w:rsid w:val="00B96DD7"/>
    <w:rsid w:val="00BA0C87"/>
    <w:rsid w:val="00BA680B"/>
    <w:rsid w:val="00BB0E99"/>
    <w:rsid w:val="00BB17CD"/>
    <w:rsid w:val="00BC18F3"/>
    <w:rsid w:val="00BC6E78"/>
    <w:rsid w:val="00BD41BC"/>
    <w:rsid w:val="00BF5EE8"/>
    <w:rsid w:val="00BF79FE"/>
    <w:rsid w:val="00C043CE"/>
    <w:rsid w:val="00C52484"/>
    <w:rsid w:val="00C759A1"/>
    <w:rsid w:val="00CD0660"/>
    <w:rsid w:val="00D2018D"/>
    <w:rsid w:val="00D27557"/>
    <w:rsid w:val="00D636C2"/>
    <w:rsid w:val="00D640D7"/>
    <w:rsid w:val="00D9121B"/>
    <w:rsid w:val="00DA2EC5"/>
    <w:rsid w:val="00DA5DAF"/>
    <w:rsid w:val="00DA61D8"/>
    <w:rsid w:val="00DB6707"/>
    <w:rsid w:val="00DE3AA5"/>
    <w:rsid w:val="00E25760"/>
    <w:rsid w:val="00E32B6B"/>
    <w:rsid w:val="00E535E5"/>
    <w:rsid w:val="00E70FD6"/>
    <w:rsid w:val="00E8092C"/>
    <w:rsid w:val="00E942A4"/>
    <w:rsid w:val="00EC4656"/>
    <w:rsid w:val="00ED4874"/>
    <w:rsid w:val="00ED667E"/>
    <w:rsid w:val="00F6122F"/>
    <w:rsid w:val="00F617C4"/>
    <w:rsid w:val="00FA297B"/>
    <w:rsid w:val="00FB1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Direta">
    <w:name w:val="Citação Direta"/>
    <w:basedOn w:val="Normal"/>
    <w:link w:val="CitaoDiretaChar"/>
    <w:autoRedefine/>
    <w:qFormat/>
    <w:rsid w:val="000A0C59"/>
    <w:pPr>
      <w:pBdr>
        <w:top w:val="nil"/>
        <w:left w:val="nil"/>
        <w:bottom w:val="nil"/>
        <w:right w:val="nil"/>
        <w:between w:val="nil"/>
      </w:pBdr>
      <w:spacing w:line="240" w:lineRule="auto"/>
      <w:ind w:left="2268"/>
    </w:pPr>
    <w:rPr>
      <w:rFonts w:ascii="Arial" w:eastAsia="Times New Roman" w:hAnsi="Arial" w:cs="Arial"/>
      <w:color w:val="000000"/>
      <w:sz w:val="20"/>
      <w:szCs w:val="24"/>
      <w:lang w:eastAsia="pt-BR"/>
    </w:rPr>
  </w:style>
  <w:style w:type="character" w:customStyle="1" w:styleId="CitaoDiretaChar">
    <w:name w:val="Citação Direta Char"/>
    <w:basedOn w:val="Fontepargpadro"/>
    <w:link w:val="CitaoDireta"/>
    <w:rsid w:val="000A0C59"/>
    <w:rPr>
      <w:rFonts w:ascii="Arial" w:eastAsia="Times New Roman" w:hAnsi="Arial" w:cs="Arial"/>
      <w:color w:val="000000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F1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01A8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73D6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3D6C"/>
  </w:style>
  <w:style w:type="paragraph" w:styleId="Rodap">
    <w:name w:val="footer"/>
    <w:basedOn w:val="Normal"/>
    <w:link w:val="RodapChar"/>
    <w:uiPriority w:val="99"/>
    <w:semiHidden/>
    <w:unhideWhenUsed/>
    <w:rsid w:val="00973D6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73D6C"/>
  </w:style>
  <w:style w:type="table" w:styleId="Tabelacomgrade">
    <w:name w:val="Table Grid"/>
    <w:basedOn w:val="Tabelanormal"/>
    <w:uiPriority w:val="59"/>
    <w:rsid w:val="002C125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5BD2A-0A2D-49A4-8082-18714621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mariana.lourenco</dc:creator>
  <cp:lastModifiedBy>rafaeli.silva</cp:lastModifiedBy>
  <cp:revision>2</cp:revision>
  <cp:lastPrinted>2021-09-30T16:35:00Z</cp:lastPrinted>
  <dcterms:created xsi:type="dcterms:W3CDTF">2025-01-15T18:23:00Z</dcterms:created>
  <dcterms:modified xsi:type="dcterms:W3CDTF">2025-01-15T18:23:00Z</dcterms:modified>
</cp:coreProperties>
</file>